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E0" w:rsidRDefault="001D0BE0" w:rsidP="001D0BE0">
      <w:pPr>
        <w:jc w:val="center"/>
      </w:pPr>
    </w:p>
    <w:p w:rsidR="001D0BE0" w:rsidRDefault="001D0BE0" w:rsidP="001D0BE0">
      <w:pPr>
        <w:jc w:val="center"/>
      </w:pPr>
    </w:p>
    <w:p w:rsidR="001D0BE0" w:rsidRDefault="00AA6CFE" w:rsidP="001D0BE0">
      <w:pPr>
        <w:jc w:val="center"/>
        <w:rPr>
          <w:rFonts w:ascii="Times New Roman" w:hAnsi="Times New Roman"/>
          <w:lang w:val="mk-MK"/>
        </w:rPr>
      </w:pPr>
      <w:r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>
            <wp:extent cx="2352675" cy="971550"/>
            <wp:effectExtent l="19050" t="0" r="9525" b="0"/>
            <wp:docPr id="3" name="Picture 1" descr="FONLogo m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Logo mal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E9001B">
      <w:pPr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44"/>
          <w:szCs w:val="44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44"/>
          <w:szCs w:val="44"/>
          <w:lang w:val="mk-MK"/>
        </w:rPr>
      </w:pPr>
    </w:p>
    <w:p w:rsidR="001D0BE0" w:rsidRPr="001E1F9B" w:rsidRDefault="001D0BE0" w:rsidP="001D0BE0">
      <w:pPr>
        <w:jc w:val="center"/>
        <w:rPr>
          <w:rFonts w:ascii="Times New Roman" w:hAnsi="Times New Roman"/>
          <w:b/>
          <w:sz w:val="56"/>
          <w:szCs w:val="56"/>
          <w:lang w:val="mk-MK"/>
        </w:rPr>
      </w:pPr>
      <w:r>
        <w:rPr>
          <w:rFonts w:ascii="Times New Roman" w:hAnsi="Times New Roman"/>
          <w:b/>
          <w:sz w:val="56"/>
          <w:szCs w:val="56"/>
          <w:lang w:val="mk-MK"/>
        </w:rPr>
        <w:t>Д Е Л О В Н И К</w:t>
      </w:r>
    </w:p>
    <w:p w:rsidR="001D0BE0" w:rsidRDefault="001D0BE0" w:rsidP="001D0BE0">
      <w:pPr>
        <w:jc w:val="center"/>
        <w:rPr>
          <w:rFonts w:ascii="Times New Roman" w:hAnsi="Times New Roman"/>
          <w:b/>
          <w:sz w:val="28"/>
          <w:szCs w:val="28"/>
          <w:lang w:val="mk-MK"/>
        </w:rPr>
      </w:pPr>
    </w:p>
    <w:p w:rsidR="001D0BE0" w:rsidRPr="001E1F9B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  <w:r w:rsidRPr="001E1F9B">
        <w:rPr>
          <w:rFonts w:ascii="Times New Roman" w:hAnsi="Times New Roman"/>
          <w:b/>
          <w:sz w:val="36"/>
          <w:szCs w:val="36"/>
          <w:lang w:val="mk-MK"/>
        </w:rPr>
        <w:t>ЗА</w:t>
      </w:r>
    </w:p>
    <w:p w:rsidR="001D0BE0" w:rsidRPr="001E1F9B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FA0774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  <w:r>
        <w:rPr>
          <w:rFonts w:ascii="Times New Roman" w:hAnsi="Times New Roman"/>
          <w:b/>
          <w:sz w:val="36"/>
          <w:szCs w:val="36"/>
          <w:lang w:val="mk-MK"/>
        </w:rPr>
        <w:t>РАБОТА НА НАСТАВНО-НАУЧНИОТ СОВЕТ</w:t>
      </w:r>
    </w:p>
    <w:p w:rsidR="00FA0774" w:rsidRPr="00FA0774" w:rsidRDefault="0095409F" w:rsidP="001D0B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mk-MK"/>
        </w:rPr>
        <w:t>НА ФАКУЛТЕТОТ ЗА ДЕТЕКТИВИ И БЕЗБЕДНОСТ</w:t>
      </w: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493214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Скопје, </w:t>
      </w:r>
      <w:r w:rsidR="002864F0">
        <w:rPr>
          <w:rFonts w:ascii="Times New Roman" w:hAnsi="Times New Roman"/>
          <w:b/>
          <w:lang w:val="mk-MK"/>
        </w:rPr>
        <w:t>октомври</w:t>
      </w:r>
      <w:r>
        <w:rPr>
          <w:rFonts w:ascii="Times New Roman" w:hAnsi="Times New Roman"/>
          <w:b/>
          <w:lang w:val="mk-MK"/>
        </w:rPr>
        <w:t xml:space="preserve"> 201</w:t>
      </w:r>
      <w:r w:rsidR="001D0BE0">
        <w:rPr>
          <w:rFonts w:ascii="Times New Roman" w:hAnsi="Times New Roman"/>
          <w:b/>
          <w:lang w:val="mk-MK"/>
        </w:rPr>
        <w:t>8</w:t>
      </w: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lastRenderedPageBreak/>
        <w:tab/>
      </w:r>
      <w:r w:rsidR="002A1EC3">
        <w:rPr>
          <w:rFonts w:ascii="Times New Roman" w:hAnsi="Times New Roman"/>
          <w:lang w:val="mk-MK"/>
        </w:rPr>
        <w:t>Согласно член 110, став 1, точка 13</w:t>
      </w:r>
      <w:r>
        <w:rPr>
          <w:rFonts w:ascii="Times New Roman" w:hAnsi="Times New Roman"/>
          <w:lang w:val="mk-MK"/>
        </w:rPr>
        <w:t xml:space="preserve"> од Законот за ви</w:t>
      </w:r>
      <w:r w:rsidR="002A1EC3">
        <w:rPr>
          <w:rFonts w:ascii="Times New Roman" w:hAnsi="Times New Roman"/>
          <w:lang w:val="mk-MK"/>
        </w:rPr>
        <w:t xml:space="preserve">сокото образование, Наставно-научниот совет на Факултетот за </w:t>
      </w:r>
      <w:r w:rsidR="00E9001B">
        <w:rPr>
          <w:rFonts w:ascii="Times New Roman" w:hAnsi="Times New Roman"/>
          <w:lang w:val="mk-MK"/>
        </w:rPr>
        <w:t>детективи и безбедност</w:t>
      </w:r>
      <w:bookmarkStart w:id="0" w:name="_GoBack"/>
      <w:bookmarkEnd w:id="0"/>
      <w:r>
        <w:rPr>
          <w:rFonts w:ascii="Times New Roman" w:hAnsi="Times New Roman"/>
          <w:lang w:val="mk-MK"/>
        </w:rPr>
        <w:t>, на седницата одржана</w:t>
      </w:r>
      <w:r w:rsidR="002A1EC3">
        <w:rPr>
          <w:rFonts w:ascii="Times New Roman" w:hAnsi="Times New Roman"/>
          <w:lang w:val="mk-MK"/>
        </w:rPr>
        <w:t xml:space="preserve"> на </w:t>
      </w:r>
      <w:r w:rsidR="00F66DFE">
        <w:rPr>
          <w:rFonts w:ascii="Times New Roman" w:hAnsi="Times New Roman"/>
          <w:lang w:val="mk-MK"/>
        </w:rPr>
        <w:t xml:space="preserve">2 ноември 2018 година </w:t>
      </w:r>
      <w:r>
        <w:rPr>
          <w:rFonts w:ascii="Times New Roman" w:hAnsi="Times New Roman"/>
          <w:lang w:val="mk-MK"/>
        </w:rPr>
        <w:t xml:space="preserve"> го донесе следниот: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2A1EC3" w:rsidRDefault="002A1EC3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Pr="00322E91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  <w:r>
        <w:rPr>
          <w:rFonts w:ascii="Times New Roman" w:hAnsi="Times New Roman"/>
          <w:b/>
          <w:sz w:val="36"/>
          <w:szCs w:val="36"/>
          <w:lang w:val="mk-MK"/>
        </w:rPr>
        <w:t>Д Е Л О В Н И К   З А   Р А Б О Т А</w:t>
      </w: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  <w:smartTag w:uri="urn:schemas-microsoft-com:office:smarttags" w:element="place">
        <w:r>
          <w:rPr>
            <w:rFonts w:ascii="Times New Roman" w:hAnsi="Times New Roman"/>
            <w:b/>
          </w:rPr>
          <w:t>I.</w:t>
        </w:r>
      </w:smartTag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mk-MK"/>
        </w:rPr>
        <w:t>ОПШТА ОДРЕДБА</w:t>
      </w: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 овој деловник</w:t>
      </w:r>
      <w:r w:rsidR="003F4312">
        <w:rPr>
          <w:rFonts w:ascii="Times New Roman" w:hAnsi="Times New Roman"/>
          <w:lang w:val="mk-MK"/>
        </w:rPr>
        <w:t xml:space="preserve"> се уредуваат начинот на закажување </w:t>
      </w:r>
      <w:r>
        <w:rPr>
          <w:rFonts w:ascii="Times New Roman" w:hAnsi="Times New Roman"/>
          <w:lang w:val="mk-MK"/>
        </w:rPr>
        <w:t xml:space="preserve">на седниците на Наставно-научниот совет на Факултетот за </w:t>
      </w:r>
      <w:r w:rsidR="00F66DFE">
        <w:rPr>
          <w:rFonts w:ascii="Times New Roman" w:hAnsi="Times New Roman"/>
          <w:lang w:val="mk-MK"/>
        </w:rPr>
        <w:t>економски науки</w:t>
      </w:r>
      <w:r>
        <w:rPr>
          <w:rFonts w:ascii="Times New Roman" w:hAnsi="Times New Roman"/>
          <w:lang w:val="mk-MK"/>
        </w:rPr>
        <w:t>, начинот на работа и одлучување, како и за правата и обврските на членовите на советот.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E867D6" w:rsidRDefault="00E867D6" w:rsidP="001D0BE0">
      <w:pPr>
        <w:jc w:val="both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</w:rPr>
        <w:t xml:space="preserve">II. </w:t>
      </w:r>
      <w:r>
        <w:rPr>
          <w:rFonts w:ascii="Times New Roman" w:hAnsi="Times New Roman"/>
          <w:b/>
          <w:lang w:val="mk-MK"/>
        </w:rPr>
        <w:t>СЕДНИЦИ НА СОВЕТОТ</w:t>
      </w: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</w:p>
    <w:p w:rsidR="001D0BE0" w:rsidRPr="00656655" w:rsidRDefault="00026B23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1. Закажување</w:t>
      </w:r>
      <w:r w:rsidR="001D0BE0">
        <w:rPr>
          <w:rFonts w:ascii="Times New Roman" w:hAnsi="Times New Roman"/>
          <w:b/>
          <w:lang w:val="mk-MK"/>
        </w:rPr>
        <w:t xml:space="preserve"> на седниците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2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 </w:t>
      </w:r>
      <w:r w:rsidR="00026B23">
        <w:rPr>
          <w:rFonts w:ascii="Times New Roman" w:hAnsi="Times New Roman"/>
          <w:lang w:val="mk-MK"/>
        </w:rPr>
        <w:tab/>
        <w:t>Седниците на советот ги закажува</w:t>
      </w:r>
      <w:r>
        <w:rPr>
          <w:rFonts w:ascii="Times New Roman" w:hAnsi="Times New Roman"/>
          <w:lang w:val="mk-MK"/>
        </w:rPr>
        <w:t xml:space="preserve"> деканот.</w:t>
      </w:r>
    </w:p>
    <w:p w:rsidR="001D0BE0" w:rsidRDefault="00026B23" w:rsidP="00FA0774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Седница на советот може да закаже</w:t>
      </w:r>
      <w:r w:rsidR="001D0BE0">
        <w:rPr>
          <w:rFonts w:ascii="Times New Roman" w:hAnsi="Times New Roman"/>
          <w:lang w:val="mk-MK"/>
        </w:rPr>
        <w:t xml:space="preserve"> </w:t>
      </w:r>
      <w:r w:rsidR="003F4312">
        <w:rPr>
          <w:rFonts w:ascii="Times New Roman" w:hAnsi="Times New Roman"/>
          <w:lang w:val="mk-MK"/>
        </w:rPr>
        <w:t xml:space="preserve">и да одржи </w:t>
      </w:r>
      <w:r w:rsidR="001D0BE0">
        <w:rPr>
          <w:rFonts w:ascii="Times New Roman" w:hAnsi="Times New Roman"/>
          <w:lang w:val="mk-MK"/>
        </w:rPr>
        <w:t>и ректорот или еден од проректорите, определен од ректорот.</w:t>
      </w:r>
    </w:p>
    <w:p w:rsidR="003F4312" w:rsidRDefault="003F4312" w:rsidP="00FA0774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Во случај од претходниот став на овој член деканот ќе присуствува на седницата како член на советот.</w:t>
      </w:r>
    </w:p>
    <w:p w:rsidR="00026B23" w:rsidRDefault="00026B23" w:rsidP="00FA0774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Ректорот или еден од проректорите определен од ректорот можат да одржат седница закажана од деканот ако тој е спречен да ја одржи истата.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3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Седниците на советот, по правило, се одржуваат еднаш месечно.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За итни и неодложни прашања, кога тоа го налагаат објективни услови, седница на советот може да се одржи уште еднаш во текот на месецот.</w:t>
      </w:r>
    </w:p>
    <w:p w:rsidR="00FA0774" w:rsidRDefault="00FA0774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lastRenderedPageBreak/>
        <w:tab/>
        <w:t>Постапките за изработка и одбрана на магистерски, специјалистички или дипломски трудови, во било која фаза да се наоѓаат, не претставуваат итни и неодложни прашања, во смисла на претходниот став од овој член.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4</w:t>
      </w:r>
    </w:p>
    <w:p w:rsidR="001D0BE0" w:rsidRP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Седниците на советот се закажуваат најмалку 5 дена пред одржувањето на седницата.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Во исклучителни ситуации, кога тоа го налага итноста на постапувањето, </w:t>
      </w:r>
      <w:r w:rsidR="00FA0774">
        <w:rPr>
          <w:rFonts w:ascii="Times New Roman" w:hAnsi="Times New Roman"/>
          <w:lang w:val="mk-MK"/>
        </w:rPr>
        <w:t xml:space="preserve">согласно член </w:t>
      </w:r>
      <w:r w:rsidR="002A1EC3">
        <w:rPr>
          <w:rFonts w:ascii="Times New Roman" w:hAnsi="Times New Roman"/>
          <w:lang w:val="mk-MK"/>
        </w:rPr>
        <w:t>3, став 2 од овој Деловник, седницата</w:t>
      </w:r>
      <w:r w:rsidR="00026B23">
        <w:rPr>
          <w:rFonts w:ascii="Times New Roman" w:hAnsi="Times New Roman"/>
          <w:lang w:val="mk-MK"/>
        </w:rPr>
        <w:t xml:space="preserve"> може да се закаже</w:t>
      </w:r>
      <w:r>
        <w:rPr>
          <w:rFonts w:ascii="Times New Roman" w:hAnsi="Times New Roman"/>
          <w:lang w:val="mk-MK"/>
        </w:rPr>
        <w:t xml:space="preserve"> и во покус период.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E867D6" w:rsidRDefault="00E867D6" w:rsidP="001D0BE0">
      <w:pPr>
        <w:jc w:val="both"/>
        <w:rPr>
          <w:rFonts w:ascii="Times New Roman" w:hAnsi="Times New Roman"/>
          <w:lang w:val="mk-MK"/>
        </w:rPr>
      </w:pPr>
    </w:p>
    <w:p w:rsidR="001D0BE0" w:rsidRDefault="002A1EC3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5</w:t>
      </w:r>
    </w:p>
    <w:p w:rsidR="001D0BE0" w:rsidRDefault="002A1EC3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Седниците на советот</w:t>
      </w:r>
      <w:r w:rsidR="001D0BE0">
        <w:rPr>
          <w:rFonts w:ascii="Times New Roman" w:hAnsi="Times New Roman"/>
          <w:lang w:val="mk-MK"/>
        </w:rPr>
        <w:t xml:space="preserve"> се свикуваат со писмено известување.</w:t>
      </w:r>
    </w:p>
    <w:p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Известувањето содржи датум, час и место на одржување на седницата, како и дневниот ред кој се предлага.</w:t>
      </w:r>
    </w:p>
    <w:p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Писмените известувања се достав</w:t>
      </w:r>
      <w:r w:rsidR="002A1EC3">
        <w:rPr>
          <w:rFonts w:ascii="Times New Roman" w:hAnsi="Times New Roman"/>
          <w:lang w:val="mk-MK"/>
        </w:rPr>
        <w:t>уваат до сите членови на советот.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 писмените покани се доставуваат и документи, предлог документи и други материјали потребни за одржување на седницата.</w:t>
      </w:r>
    </w:p>
    <w:p w:rsidR="002A1EC3" w:rsidRDefault="002A1EC3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За закажувањето на седницата може да бидат известени и основачот, директорот или други лица, гости или експерти од одредена област.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Pr="00656655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2. Тек на седниците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2A1EC3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6</w:t>
      </w:r>
    </w:p>
    <w:p w:rsidR="001D0BE0" w:rsidRDefault="002A1EC3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 седниците на советот раководи деканот</w:t>
      </w:r>
      <w:r w:rsidR="001D0BE0">
        <w:rPr>
          <w:rFonts w:ascii="Times New Roman" w:hAnsi="Times New Roman"/>
          <w:lang w:val="mk-MK"/>
        </w:rPr>
        <w:t>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</w:p>
    <w:p w:rsidR="001D0BE0" w:rsidRDefault="00B905DD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7</w:t>
      </w:r>
    </w:p>
    <w:p w:rsidR="00B905DD" w:rsidRPr="00B905DD" w:rsidRDefault="00B905DD" w:rsidP="00B905DD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Најнапред деканот утврдува колку членови на советот се присутни и дали го има потребното мнозинство за полноправна работа и одлучување.</w:t>
      </w:r>
    </w:p>
    <w:p w:rsidR="001D0BE0" w:rsidRDefault="00B905DD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Советот</w:t>
      </w:r>
      <w:r w:rsidR="001D0BE0">
        <w:rPr>
          <w:rFonts w:ascii="Times New Roman" w:hAnsi="Times New Roman"/>
          <w:lang w:val="mk-MK"/>
        </w:rPr>
        <w:t xml:space="preserve"> може да работи и полноправно да одлучува ако на седницата присуствуваат најмалку половина од неговите членови.</w:t>
      </w:r>
    </w:p>
    <w:p w:rsidR="00F66DFE" w:rsidRDefault="0070523A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За избор на декан, продекани и избор на членови на сенатот на Универзитетот, како и за донесување програма за научно-истражувачка работа, советот може да работи и полноправно да одлучува ако на седницата се присутни н</w:t>
      </w:r>
      <w:r w:rsidR="00F66DFE">
        <w:rPr>
          <w:rFonts w:ascii="Times New Roman" w:hAnsi="Times New Roman"/>
          <w:lang w:val="mk-MK"/>
        </w:rPr>
        <w:t>ајмалку 2/3 од неговите членови.</w:t>
      </w:r>
    </w:p>
    <w:p w:rsidR="001D0BE0" w:rsidRDefault="00B905DD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 w:rsidR="001D0BE0">
        <w:rPr>
          <w:rFonts w:ascii="Times New Roman" w:hAnsi="Times New Roman"/>
          <w:lang w:val="mk-MK"/>
        </w:rPr>
        <w:tab/>
      </w:r>
    </w:p>
    <w:p w:rsidR="001D0BE0" w:rsidRPr="00054206" w:rsidRDefault="00B905DD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8</w:t>
      </w:r>
    </w:p>
    <w:p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Доколку на седницата не присуствуваат доволен број членови за </w:t>
      </w:r>
      <w:r w:rsidR="00B905DD">
        <w:rPr>
          <w:rFonts w:ascii="Times New Roman" w:hAnsi="Times New Roman"/>
          <w:lang w:val="mk-MK"/>
        </w:rPr>
        <w:t>полноправно работење</w:t>
      </w:r>
      <w:r>
        <w:rPr>
          <w:rFonts w:ascii="Times New Roman" w:hAnsi="Times New Roman"/>
          <w:lang w:val="mk-MK"/>
        </w:rPr>
        <w:t xml:space="preserve"> и </w:t>
      </w:r>
      <w:r w:rsidR="00B905DD">
        <w:rPr>
          <w:rFonts w:ascii="Times New Roman" w:hAnsi="Times New Roman"/>
          <w:lang w:val="mk-MK"/>
        </w:rPr>
        <w:t>одлучување</w:t>
      </w:r>
      <w:r>
        <w:rPr>
          <w:rFonts w:ascii="Times New Roman" w:hAnsi="Times New Roman"/>
          <w:lang w:val="mk-MK"/>
        </w:rPr>
        <w:t>, седницата се презакажува, за не подого од 24 часа.</w:t>
      </w:r>
    </w:p>
    <w:p w:rsidR="001D0BE0" w:rsidRDefault="00B905DD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lastRenderedPageBreak/>
        <w:t>Членовите на советот</w:t>
      </w:r>
      <w:r w:rsidR="001D0BE0">
        <w:rPr>
          <w:rFonts w:ascii="Times New Roman" w:hAnsi="Times New Roman"/>
          <w:lang w:val="mk-MK"/>
        </w:rPr>
        <w:t xml:space="preserve"> кои не присуствувале на </w:t>
      </w:r>
      <w:r>
        <w:rPr>
          <w:rFonts w:ascii="Times New Roman" w:hAnsi="Times New Roman"/>
          <w:lang w:val="mk-MK"/>
        </w:rPr>
        <w:t>седницата, за</w:t>
      </w:r>
      <w:r w:rsidR="001D0BE0">
        <w:rPr>
          <w:rFonts w:ascii="Times New Roman" w:hAnsi="Times New Roman"/>
          <w:lang w:val="mk-MK"/>
        </w:rPr>
        <w:t xml:space="preserve"> нејзиното презакажување се информираат усно, по телефон или на друг погоден начин.</w:t>
      </w:r>
    </w:p>
    <w:p w:rsidR="00B905DD" w:rsidRDefault="00B905DD" w:rsidP="001D0BE0">
      <w:pPr>
        <w:ind w:firstLine="720"/>
        <w:jc w:val="both"/>
        <w:rPr>
          <w:rFonts w:ascii="Times New Roman" w:hAnsi="Times New Roman"/>
          <w:lang w:val="mk-MK"/>
        </w:rPr>
      </w:pPr>
    </w:p>
    <w:p w:rsidR="00B905DD" w:rsidRDefault="00B905DD" w:rsidP="00B905DD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9</w:t>
      </w:r>
    </w:p>
    <w:p w:rsidR="00B905DD" w:rsidRDefault="00847D1B" w:rsidP="00B905DD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Откако ќе се утврди дека на седницата присуствуваат потренбниот број членови на советот за полноправно работење и одлучување се утврдува дневниот ред.</w:t>
      </w:r>
    </w:p>
    <w:p w:rsidR="00847D1B" w:rsidRDefault="00847D1B" w:rsidP="00B905DD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Дневниот ред се прифаќа како шпто е предложен од страна на деканот или со негови измени и дополнувања.</w:t>
      </w:r>
    </w:p>
    <w:p w:rsidR="00847D1B" w:rsidRDefault="00847D1B" w:rsidP="00B905DD">
      <w:pPr>
        <w:jc w:val="both"/>
        <w:rPr>
          <w:rFonts w:ascii="Times New Roman" w:hAnsi="Times New Roman"/>
          <w:lang w:val="mk-MK"/>
        </w:rPr>
      </w:pPr>
    </w:p>
    <w:p w:rsidR="00847D1B" w:rsidRDefault="00847D1B" w:rsidP="00847D1B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10</w:t>
      </w:r>
    </w:p>
    <w:p w:rsidR="00847D1B" w:rsidRDefault="00847D1B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По утврдувањето на дневниот ред, се расправа по сите точки, по редоследот кој е утврден.</w:t>
      </w:r>
    </w:p>
    <w:p w:rsidR="00847D1B" w:rsidRDefault="00847D1B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Секоја точка од дневниот ред кусо ја образложува деканот, предлага соодветни заклучоци и отвора дискусија.</w:t>
      </w:r>
    </w:p>
    <w:p w:rsidR="00847D1B" w:rsidRDefault="00847D1B" w:rsidP="00847D1B">
      <w:pPr>
        <w:jc w:val="both"/>
        <w:rPr>
          <w:rFonts w:ascii="Times New Roman" w:hAnsi="Times New Roman"/>
          <w:lang w:val="mk-MK"/>
        </w:rPr>
      </w:pPr>
    </w:p>
    <w:p w:rsidR="00E867D6" w:rsidRDefault="00E867D6" w:rsidP="00847D1B">
      <w:pPr>
        <w:jc w:val="both"/>
        <w:rPr>
          <w:rFonts w:ascii="Times New Roman" w:hAnsi="Times New Roman"/>
          <w:lang w:val="mk-MK"/>
        </w:rPr>
      </w:pPr>
    </w:p>
    <w:p w:rsidR="00E867D6" w:rsidRDefault="00E867D6" w:rsidP="00847D1B">
      <w:pPr>
        <w:jc w:val="both"/>
        <w:rPr>
          <w:rFonts w:ascii="Times New Roman" w:hAnsi="Times New Roman"/>
          <w:lang w:val="mk-MK"/>
        </w:rPr>
      </w:pPr>
    </w:p>
    <w:p w:rsidR="00847D1B" w:rsidRPr="00847D1B" w:rsidRDefault="00847D1B" w:rsidP="00847D1B">
      <w:pPr>
        <w:jc w:val="center"/>
        <w:rPr>
          <w:rFonts w:ascii="Times New Roman" w:hAnsi="Times New Roman"/>
          <w:b/>
          <w:lang w:val="mk-MK"/>
        </w:rPr>
      </w:pPr>
      <w:r w:rsidRPr="00847D1B">
        <w:rPr>
          <w:rFonts w:ascii="Times New Roman" w:hAnsi="Times New Roman"/>
          <w:b/>
          <w:lang w:val="mk-MK"/>
        </w:rPr>
        <w:t>Член 11</w:t>
      </w:r>
    </w:p>
    <w:p w:rsidR="00847D1B" w:rsidRDefault="00847D1B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Деканот им дава збор на пријавените дискутанти по редот по кој се пријавиле.</w:t>
      </w:r>
    </w:p>
    <w:p w:rsidR="00847D1B" w:rsidRDefault="00847D1B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Пред да му даде збор на наредниот дискутант</w:t>
      </w:r>
      <w:r w:rsidR="00333E7F">
        <w:rPr>
          <w:rFonts w:ascii="Times New Roman" w:hAnsi="Times New Roman"/>
          <w:lang w:val="mk-MK"/>
        </w:rPr>
        <w:t>,</w:t>
      </w:r>
      <w:r>
        <w:rPr>
          <w:rFonts w:ascii="Times New Roman" w:hAnsi="Times New Roman"/>
          <w:lang w:val="mk-MK"/>
        </w:rPr>
        <w:t xml:space="preserve"> де</w:t>
      </w:r>
      <w:r w:rsidR="00333E7F">
        <w:rPr>
          <w:rFonts w:ascii="Times New Roman" w:hAnsi="Times New Roman"/>
          <w:lang w:val="mk-MK"/>
        </w:rPr>
        <w:t>канот ќе му овозможи реплика на спомнатиот во дискусијата. Дискутантот има право на дуплика. Во ваков случај деканот води сметка расправата да не премине во дијалог или меѓусебна вербална расправија.</w:t>
      </w:r>
    </w:p>
    <w:p w:rsidR="00333E7F" w:rsidRDefault="00333E7F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Пред да му даде збор на наредниот дискутант, деканот може да побара појаснување или информација </w:t>
      </w:r>
      <w:r w:rsidR="00943B8C">
        <w:rPr>
          <w:rFonts w:ascii="Times New Roman" w:hAnsi="Times New Roman"/>
          <w:lang w:val="mk-MK"/>
        </w:rPr>
        <w:t>од</w:t>
      </w:r>
      <w:r>
        <w:rPr>
          <w:rFonts w:ascii="Times New Roman" w:hAnsi="Times New Roman"/>
          <w:lang w:val="mk-MK"/>
        </w:rPr>
        <w:t xml:space="preserve"> претставници на стручните служби кои се присутни на седницата.</w:t>
      </w:r>
    </w:p>
    <w:p w:rsidR="00333E7F" w:rsidRDefault="00333E7F" w:rsidP="00333E7F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Појаснување </w:t>
      </w:r>
      <w:r w:rsidR="00943B8C">
        <w:rPr>
          <w:rFonts w:ascii="Times New Roman" w:hAnsi="Times New Roman"/>
          <w:lang w:val="mk-MK"/>
        </w:rPr>
        <w:t>или информација</w:t>
      </w:r>
      <w:r>
        <w:rPr>
          <w:rFonts w:ascii="Times New Roman" w:hAnsi="Times New Roman"/>
          <w:lang w:val="mk-MK"/>
        </w:rPr>
        <w:t xml:space="preserve"> </w:t>
      </w:r>
      <w:r w:rsidR="00943B8C">
        <w:rPr>
          <w:rFonts w:ascii="Times New Roman" w:hAnsi="Times New Roman"/>
          <w:lang w:val="mk-MK"/>
        </w:rPr>
        <w:t>од</w:t>
      </w:r>
      <w:r>
        <w:rPr>
          <w:rFonts w:ascii="Times New Roman" w:hAnsi="Times New Roman"/>
          <w:lang w:val="mk-MK"/>
        </w:rPr>
        <w:t xml:space="preserve"> претставници на стручните служби кои се присутни на седницата, деканот може да побара и </w:t>
      </w:r>
      <w:r w:rsidR="00943B8C">
        <w:rPr>
          <w:rFonts w:ascii="Times New Roman" w:hAnsi="Times New Roman"/>
          <w:lang w:val="mk-MK"/>
        </w:rPr>
        <w:t xml:space="preserve">пред и </w:t>
      </w:r>
      <w:r>
        <w:rPr>
          <w:rFonts w:ascii="Times New Roman" w:hAnsi="Times New Roman"/>
          <w:lang w:val="mk-MK"/>
        </w:rPr>
        <w:t>по исцрпувањето на сите дискусии по таа точка од дневниот ред.</w:t>
      </w:r>
    </w:p>
    <w:p w:rsidR="00943B8C" w:rsidRDefault="00943B8C" w:rsidP="00333E7F">
      <w:pPr>
        <w:ind w:firstLine="720"/>
        <w:jc w:val="both"/>
        <w:rPr>
          <w:rFonts w:ascii="Times New Roman" w:hAnsi="Times New Roman"/>
          <w:lang w:val="mk-MK"/>
        </w:rPr>
      </w:pPr>
    </w:p>
    <w:p w:rsidR="00943B8C" w:rsidRDefault="00943B8C" w:rsidP="00943B8C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12</w:t>
      </w:r>
    </w:p>
    <w:p w:rsidR="00943B8C" w:rsidRDefault="00943B8C" w:rsidP="00943B8C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При дискусиите деканот води сметка дискутантите да не се оддалечуваат од темата на дискусија и за разумното време за дискутирање или реплицирање.</w:t>
      </w:r>
    </w:p>
    <w:p w:rsidR="00943B8C" w:rsidRDefault="00943B8C" w:rsidP="00943B8C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Деканот ќе ја прекине дискусијата и ќе му го одземе зборот на дискутантот кој не се придржува на темата, непотребно временски одолговлекува со дискусијата или се однесува непристојно.</w:t>
      </w:r>
    </w:p>
    <w:p w:rsidR="001D0BE0" w:rsidRDefault="00943B8C" w:rsidP="00493214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</w:p>
    <w:p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</w:p>
    <w:p w:rsidR="001D0BE0" w:rsidRPr="00656655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3. Одлучување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943B8C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13</w:t>
      </w:r>
    </w:p>
    <w:p w:rsidR="001D0BE0" w:rsidRPr="00946F08" w:rsidRDefault="00943B8C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lastRenderedPageBreak/>
        <w:tab/>
        <w:t>Советот</w:t>
      </w:r>
      <w:r w:rsidR="001D0BE0">
        <w:rPr>
          <w:rFonts w:ascii="Times New Roman" w:hAnsi="Times New Roman"/>
          <w:lang w:val="mk-MK"/>
        </w:rPr>
        <w:t xml:space="preserve"> одлучува со мнозинство гласови.</w:t>
      </w:r>
    </w:p>
    <w:p w:rsidR="001D0BE0" w:rsidRDefault="00B905DD" w:rsidP="00943B8C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Одлуките се донесуваат со мнозинство гласови од присутните членови, но не помалку од 1/3 од вкупниот број членови на советот.</w:t>
      </w:r>
    </w:p>
    <w:p w:rsidR="00943B8C" w:rsidRDefault="00943B8C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943B8C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14</w:t>
      </w:r>
    </w:p>
    <w:p w:rsidR="001D0BE0" w:rsidRDefault="00943B8C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Советот</w:t>
      </w:r>
      <w:r w:rsidR="001D0BE0">
        <w:rPr>
          <w:rFonts w:ascii="Times New Roman" w:hAnsi="Times New Roman"/>
          <w:lang w:val="mk-MK"/>
        </w:rPr>
        <w:t>, по правило, одлучува со јавно гласање.</w:t>
      </w:r>
    </w:p>
    <w:p w:rsidR="0070523A" w:rsidRDefault="0070523A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За избор на декан, продекани и членови на сенатот на Универзитетот, советот одлучува со тајно гласање.</w:t>
      </w:r>
    </w:p>
    <w:p w:rsidR="001D0BE0" w:rsidRDefault="00AA6CFE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Советот</w:t>
      </w:r>
      <w:r w:rsidR="0070523A">
        <w:rPr>
          <w:rFonts w:ascii="Times New Roman" w:hAnsi="Times New Roman"/>
          <w:lang w:val="mk-MK"/>
        </w:rPr>
        <w:t xml:space="preserve"> може да одлучи и за други </w:t>
      </w:r>
      <w:r w:rsidR="001D0BE0">
        <w:rPr>
          <w:rFonts w:ascii="Times New Roman" w:hAnsi="Times New Roman"/>
          <w:lang w:val="mk-MK"/>
        </w:rPr>
        <w:t xml:space="preserve">одделни прашања, </w:t>
      </w:r>
      <w:r w:rsidR="0070523A">
        <w:rPr>
          <w:rFonts w:ascii="Times New Roman" w:hAnsi="Times New Roman"/>
          <w:lang w:val="mk-MK"/>
        </w:rPr>
        <w:t>да се одлучува со тајно гласање</w:t>
      </w:r>
      <w:r w:rsidR="001D0BE0">
        <w:rPr>
          <w:rFonts w:ascii="Times New Roman" w:hAnsi="Times New Roman"/>
          <w:lang w:val="mk-MK"/>
        </w:rPr>
        <w:t>.</w:t>
      </w:r>
    </w:p>
    <w:p w:rsidR="001D0BE0" w:rsidRDefault="001D0BE0" w:rsidP="00493214">
      <w:pPr>
        <w:jc w:val="both"/>
        <w:rPr>
          <w:rFonts w:ascii="Times New Roman" w:hAnsi="Times New Roman"/>
          <w:lang w:val="mk-MK"/>
        </w:rPr>
      </w:pPr>
    </w:p>
    <w:p w:rsidR="00493214" w:rsidRDefault="00493214" w:rsidP="001D0BE0">
      <w:pPr>
        <w:jc w:val="both"/>
        <w:rPr>
          <w:rFonts w:ascii="Times New Roman" w:hAnsi="Times New Roman"/>
          <w:b/>
          <w:lang w:val="mk-MK"/>
        </w:rPr>
      </w:pPr>
    </w:p>
    <w:p w:rsidR="001D0BE0" w:rsidRPr="00656655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4. Записник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493214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15</w:t>
      </w:r>
    </w:p>
    <w:p w:rsidR="001D0BE0" w:rsidRDefault="00493214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За седницата на советот</w:t>
      </w:r>
      <w:r w:rsidR="001D0BE0">
        <w:rPr>
          <w:rFonts w:ascii="Times New Roman" w:hAnsi="Times New Roman"/>
          <w:lang w:val="mk-MK"/>
        </w:rPr>
        <w:t xml:space="preserve"> се води записник.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Записникот се усвојува на </w:t>
      </w:r>
      <w:r w:rsidR="00493214">
        <w:rPr>
          <w:rFonts w:ascii="Times New Roman" w:hAnsi="Times New Roman"/>
          <w:lang w:val="mk-MK"/>
        </w:rPr>
        <w:t>една од наредните седници</w:t>
      </w:r>
      <w:r>
        <w:rPr>
          <w:rFonts w:ascii="Times New Roman" w:hAnsi="Times New Roman"/>
          <w:lang w:val="mk-MK"/>
        </w:rPr>
        <w:t>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 w:rsidR="00493214">
        <w:rPr>
          <w:rFonts w:ascii="Times New Roman" w:hAnsi="Times New Roman"/>
          <w:lang w:val="mk-MK"/>
        </w:rPr>
        <w:t>Усвоениот записник го потпишува деканот.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493214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16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Докол</w:t>
      </w:r>
      <w:r w:rsidR="00493214">
        <w:rPr>
          <w:rFonts w:ascii="Times New Roman" w:hAnsi="Times New Roman"/>
          <w:lang w:val="mk-MK"/>
        </w:rPr>
        <w:t xml:space="preserve">ку некој од членовите на советот не се слага со </w:t>
      </w:r>
      <w:r>
        <w:rPr>
          <w:rFonts w:ascii="Times New Roman" w:hAnsi="Times New Roman"/>
          <w:lang w:val="mk-MK"/>
        </w:rPr>
        <w:t>оодделна одлука, по негово барање, неговото мислење може да биде посебно наведено во записникот.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493214" w:rsidRDefault="00493214" w:rsidP="001D0BE0">
      <w:pPr>
        <w:jc w:val="both"/>
        <w:rPr>
          <w:rFonts w:ascii="Times New Roman" w:hAnsi="Times New Roman"/>
          <w:lang w:val="mk-MK"/>
        </w:rPr>
      </w:pPr>
    </w:p>
    <w:p w:rsidR="002864F0" w:rsidRDefault="00493214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</w:rPr>
        <w:t>III</w:t>
      </w:r>
      <w:r w:rsidR="002864F0">
        <w:rPr>
          <w:rFonts w:ascii="Times New Roman" w:hAnsi="Times New Roman"/>
          <w:b/>
        </w:rPr>
        <w:t>.</w:t>
      </w:r>
      <w:r w:rsidR="002864F0">
        <w:rPr>
          <w:rFonts w:ascii="Times New Roman" w:hAnsi="Times New Roman"/>
          <w:b/>
          <w:lang w:val="mk-MK"/>
        </w:rPr>
        <w:t xml:space="preserve"> ПРАВА И ОБВРСКИ НА ЧЛЕНОВИТЕ НА СОВЕТОТ</w:t>
      </w:r>
    </w:p>
    <w:p w:rsidR="002864F0" w:rsidRDefault="002864F0" w:rsidP="001D0BE0">
      <w:pPr>
        <w:jc w:val="both"/>
        <w:rPr>
          <w:rFonts w:ascii="Times New Roman" w:hAnsi="Times New Roman"/>
          <w:b/>
          <w:lang w:val="mk-MK"/>
        </w:rPr>
      </w:pPr>
    </w:p>
    <w:p w:rsidR="002864F0" w:rsidRDefault="002864F0" w:rsidP="002864F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17</w:t>
      </w:r>
    </w:p>
    <w:p w:rsidR="002864F0" w:rsidRDefault="002864F0" w:rsidP="002864F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Членовите на советот имаат право да:</w:t>
      </w:r>
    </w:p>
    <w:p w:rsidR="002864F0" w:rsidRDefault="002864F0" w:rsidP="002864F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  <w:t>- предлагаат измени и дополнувања на предложениот дневен ред;</w:t>
      </w:r>
    </w:p>
    <w:p w:rsid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дискутираат по секоја точка од дневниот ред;</w:t>
      </w:r>
    </w:p>
    <w:p w:rsid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реплицираат на дискутантот;</w:t>
      </w:r>
    </w:p>
    <w:p w:rsidR="00E867D6" w:rsidRDefault="00E867D6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се кандидираат за избор на декан, продекан или член на сенатот на Универзитетот;</w:t>
      </w:r>
    </w:p>
    <w:p w:rsidR="002864F0" w:rsidRDefault="00E867D6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предлагаат одлуки,</w:t>
      </w:r>
      <w:r w:rsidR="002864F0">
        <w:rPr>
          <w:rFonts w:ascii="Times New Roman" w:hAnsi="Times New Roman"/>
          <w:lang w:val="mk-MK"/>
        </w:rPr>
        <w:t xml:space="preserve"> заклучоци</w:t>
      </w:r>
      <w:r>
        <w:rPr>
          <w:rFonts w:ascii="Times New Roman" w:hAnsi="Times New Roman"/>
          <w:lang w:val="mk-MK"/>
        </w:rPr>
        <w:t xml:space="preserve"> или ставови</w:t>
      </w:r>
      <w:r w:rsidR="002864F0">
        <w:rPr>
          <w:rFonts w:ascii="Times New Roman" w:hAnsi="Times New Roman"/>
          <w:lang w:val="mk-MK"/>
        </w:rPr>
        <w:t>;</w:t>
      </w:r>
    </w:p>
    <w:p w:rsid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предлагаат донесување, дополнување, менување или укинување на општи акти на Факултетот;</w:t>
      </w:r>
    </w:p>
    <w:p w:rsid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членува</w:t>
      </w:r>
      <w:r w:rsidR="00E867D6">
        <w:rPr>
          <w:rFonts w:ascii="Times New Roman" w:hAnsi="Times New Roman"/>
          <w:lang w:val="mk-MK"/>
        </w:rPr>
        <w:t>ат ва комисии и тела на советот.</w:t>
      </w:r>
    </w:p>
    <w:p w:rsidR="00E867D6" w:rsidRDefault="00E867D6" w:rsidP="002864F0">
      <w:pPr>
        <w:ind w:left="720" w:firstLine="720"/>
        <w:jc w:val="both"/>
        <w:rPr>
          <w:rFonts w:ascii="Times New Roman" w:hAnsi="Times New Roman"/>
          <w:lang w:val="mk-MK"/>
        </w:rPr>
      </w:pPr>
    </w:p>
    <w:p w:rsidR="00E867D6" w:rsidRDefault="00E867D6" w:rsidP="00E867D6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18</w:t>
      </w:r>
    </w:p>
    <w:p w:rsidR="00E867D6" w:rsidRDefault="00E867D6" w:rsidP="00E867D6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Членовите на советот се должни да присуствуваат на седниците на советот и да допринесуваат во неговата работа.</w:t>
      </w:r>
    </w:p>
    <w:p w:rsidR="00E867D6" w:rsidRDefault="00E867D6" w:rsidP="00E867D6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Деканот ќе го опомени членот на советот кој неоправдано изостанал од неговата седница.</w:t>
      </w:r>
    </w:p>
    <w:p w:rsidR="00E867D6" w:rsidRPr="00E867D6" w:rsidRDefault="00E867D6" w:rsidP="00E867D6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lastRenderedPageBreak/>
        <w:tab/>
        <w:t>Доколку неоправданото отсуство се повтори и по опомената, деканот е должен на предложи поведување на дисциплинска постапка пред соодветните органи на ФОН Универзитетот</w:t>
      </w:r>
      <w:r w:rsidR="003F4312">
        <w:rPr>
          <w:rFonts w:ascii="Times New Roman" w:hAnsi="Times New Roman"/>
          <w:lang w:val="mk-MK"/>
        </w:rPr>
        <w:t>.</w:t>
      </w:r>
    </w:p>
    <w:p w:rsidR="002864F0" w:rsidRP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</w:p>
    <w:p w:rsidR="002864F0" w:rsidRPr="002864F0" w:rsidRDefault="002864F0" w:rsidP="002864F0">
      <w:pPr>
        <w:jc w:val="center"/>
        <w:rPr>
          <w:rFonts w:ascii="Times New Roman" w:hAnsi="Times New Roman"/>
          <w:b/>
          <w:lang w:val="mk-MK"/>
        </w:rPr>
      </w:pPr>
    </w:p>
    <w:p w:rsidR="002864F0" w:rsidRDefault="002864F0" w:rsidP="001D0BE0">
      <w:pPr>
        <w:jc w:val="both"/>
        <w:rPr>
          <w:rFonts w:ascii="Times New Roman" w:hAnsi="Times New Roman"/>
          <w:b/>
          <w:lang w:val="mk-MK"/>
        </w:rPr>
      </w:pPr>
    </w:p>
    <w:p w:rsidR="001D0BE0" w:rsidRPr="00656655" w:rsidRDefault="00E867D6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</w:rPr>
        <w:t>IV</w:t>
      </w:r>
      <w:r w:rsidR="00026B23">
        <w:rPr>
          <w:rFonts w:ascii="Times New Roman" w:hAnsi="Times New Roman"/>
          <w:b/>
          <w:lang w:val="mk-MK"/>
        </w:rPr>
        <w:t xml:space="preserve">. </w:t>
      </w:r>
      <w:r w:rsidR="001D0BE0" w:rsidRPr="00656655">
        <w:rPr>
          <w:rFonts w:ascii="Times New Roman" w:hAnsi="Times New Roman"/>
          <w:b/>
          <w:lang w:val="mk-MK"/>
        </w:rPr>
        <w:t>ЗАВРШНИ ОДРЕДБИ</w:t>
      </w:r>
    </w:p>
    <w:p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</w:p>
    <w:p w:rsidR="001D0BE0" w:rsidRDefault="00026B23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19</w:t>
      </w:r>
    </w:p>
    <w:p w:rsidR="00026B23" w:rsidRPr="00026B23" w:rsidRDefault="00026B23" w:rsidP="00026B23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Сите одредби од овој Деловник кои се однесуваат на деканот соодветно се применуваат на ректорот или проректорот доколку тие ја закажале и</w:t>
      </w:r>
      <w:r w:rsidR="003F4312">
        <w:rPr>
          <w:rFonts w:ascii="Times New Roman" w:hAnsi="Times New Roman"/>
          <w:lang w:val="mk-MK"/>
        </w:rPr>
        <w:t>ли</w:t>
      </w:r>
      <w:r>
        <w:rPr>
          <w:rFonts w:ascii="Times New Roman" w:hAnsi="Times New Roman"/>
          <w:lang w:val="mk-MK"/>
        </w:rPr>
        <w:t xml:space="preserve"> одржале седницата на советот.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</w:p>
    <w:p w:rsidR="001D0BE0" w:rsidRDefault="00026B23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20</w:t>
      </w:r>
    </w:p>
    <w:p w:rsidR="001D0BE0" w:rsidRDefault="00026B23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Овој деловник влегува во сила </w:t>
      </w:r>
      <w:r w:rsidR="003F4312">
        <w:rPr>
          <w:rFonts w:ascii="Times New Roman" w:hAnsi="Times New Roman"/>
          <w:lang w:val="mk-MK"/>
        </w:rPr>
        <w:t xml:space="preserve">следниот ден </w:t>
      </w:r>
      <w:r>
        <w:rPr>
          <w:rFonts w:ascii="Times New Roman" w:hAnsi="Times New Roman"/>
          <w:lang w:val="mk-MK"/>
        </w:rPr>
        <w:t>п</w:t>
      </w:r>
      <w:r w:rsidR="001D0BE0">
        <w:rPr>
          <w:rFonts w:ascii="Times New Roman" w:hAnsi="Times New Roman"/>
          <w:lang w:val="mk-MK"/>
        </w:rPr>
        <w:t xml:space="preserve">о </w:t>
      </w:r>
      <w:r>
        <w:rPr>
          <w:rFonts w:ascii="Times New Roman" w:hAnsi="Times New Roman"/>
          <w:lang w:val="mk-MK"/>
        </w:rPr>
        <w:t>објавувањето во Билтенот на ФОН Универзитетот</w:t>
      </w:r>
      <w:r w:rsidR="001D0BE0">
        <w:rPr>
          <w:rFonts w:ascii="Times New Roman" w:hAnsi="Times New Roman"/>
          <w:lang w:val="mk-MK"/>
        </w:rPr>
        <w:t>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026B23" w:rsidRDefault="00026B23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                                                                          </w:t>
      </w:r>
      <w:r w:rsidR="00026B23"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mk-MK"/>
        </w:rPr>
        <w:t xml:space="preserve">                      </w:t>
      </w:r>
      <w:r w:rsidR="00026B23">
        <w:rPr>
          <w:rFonts w:ascii="Times New Roman" w:hAnsi="Times New Roman"/>
          <w:b/>
          <w:lang w:val="mk-MK"/>
        </w:rPr>
        <w:t>Д е к а н</w:t>
      </w: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                                                                         </w:t>
      </w:r>
      <w:r w:rsidR="00026B23"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mk-MK"/>
        </w:rPr>
        <w:t xml:space="preserve">  _______________________________</w:t>
      </w:r>
    </w:p>
    <w:p w:rsidR="001D0BE0" w:rsidRPr="00754521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                                                                          </w:t>
      </w:r>
      <w:r w:rsidR="00026B23">
        <w:rPr>
          <w:rFonts w:ascii="Times New Roman" w:hAnsi="Times New Roman"/>
          <w:b/>
          <w:lang w:val="mk-MK"/>
        </w:rPr>
        <w:t xml:space="preserve"> </w:t>
      </w:r>
    </w:p>
    <w:p w:rsidR="00D44686" w:rsidRDefault="00D44686"/>
    <w:sectPr w:rsidR="00D44686" w:rsidSect="008E44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ambria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E0"/>
    <w:rsid w:val="00026B23"/>
    <w:rsid w:val="001D0BE0"/>
    <w:rsid w:val="0022281E"/>
    <w:rsid w:val="00257766"/>
    <w:rsid w:val="002864F0"/>
    <w:rsid w:val="002A1EC3"/>
    <w:rsid w:val="002E181C"/>
    <w:rsid w:val="00333E7F"/>
    <w:rsid w:val="003E56C8"/>
    <w:rsid w:val="003F4312"/>
    <w:rsid w:val="00493214"/>
    <w:rsid w:val="0053384C"/>
    <w:rsid w:val="0070523A"/>
    <w:rsid w:val="00847D1B"/>
    <w:rsid w:val="008E443F"/>
    <w:rsid w:val="008F2ADE"/>
    <w:rsid w:val="00943B8C"/>
    <w:rsid w:val="0095409F"/>
    <w:rsid w:val="00AA6CFE"/>
    <w:rsid w:val="00B905DD"/>
    <w:rsid w:val="00CD721C"/>
    <w:rsid w:val="00D362EB"/>
    <w:rsid w:val="00D44686"/>
    <w:rsid w:val="00E143DD"/>
    <w:rsid w:val="00E867D6"/>
    <w:rsid w:val="00E9001B"/>
    <w:rsid w:val="00EE20EF"/>
    <w:rsid w:val="00F66DFE"/>
    <w:rsid w:val="00F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E623E8"/>
  <w15:docId w15:val="{4E908BBE-4750-451C-ABA0-D2CC5382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BE0"/>
    <w:pPr>
      <w:spacing w:after="0" w:line="240" w:lineRule="auto"/>
    </w:pPr>
    <w:rPr>
      <w:rFonts w:ascii="MAC C Times" w:eastAsia="Times New Roman" w:hAnsi="MAC C Times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Saso Gjrcinovski</dc:creator>
  <cp:lastModifiedBy>Blagoja Spirkoski</cp:lastModifiedBy>
  <cp:revision>4</cp:revision>
  <dcterms:created xsi:type="dcterms:W3CDTF">2018-11-23T12:54:00Z</dcterms:created>
  <dcterms:modified xsi:type="dcterms:W3CDTF">2018-11-23T13:07:00Z</dcterms:modified>
</cp:coreProperties>
</file>